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BA322C" w:rsidRDefault="00BA322C" w:rsidP="00BA322C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BA322C" w:rsidRDefault="00BA322C" w:rsidP="00BA322C">
      <w:pPr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BA322C" w:rsidRDefault="00BA322C" w:rsidP="00BA322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BA322C" w:rsidRDefault="00BA322C" w:rsidP="00BA322C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006B51" w:rsidRPr="007A1364" w:rsidRDefault="00006B51" w:rsidP="00006B51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06B51" w:rsidRPr="007A1364" w:rsidRDefault="00006B51" w:rsidP="00006B51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006B51" w:rsidRPr="007A1364" w:rsidRDefault="00006B51" w:rsidP="00006B51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5EA08" wp14:editId="26D024DA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B51" w:rsidRPr="000B526A" w:rsidRDefault="00006B51" w:rsidP="00006B51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006B51" w:rsidRPr="000B526A" w:rsidRDefault="00006B51" w:rsidP="00006B51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1024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006B51" w:rsidRPr="007A1364" w:rsidRDefault="00006B51" w:rsidP="00006B5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06B51" w:rsidRPr="007A1364" w:rsidRDefault="00006B51" w:rsidP="00006B5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0B4ABD" w:rsidRDefault="007570FC" w:rsidP="000B4ABD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 xml:space="preserve">О введении временного ограничения движения </w:t>
      </w:r>
    </w:p>
    <w:p w:rsidR="000B4ABD" w:rsidRDefault="007570FC" w:rsidP="000B4ABD">
      <w:pPr>
        <w:pStyle w:val="1"/>
        <w:rPr>
          <w:rFonts w:ascii="PT Astra Serif" w:hAnsi="PT Astra Serif"/>
        </w:rPr>
      </w:pPr>
      <w:r w:rsidRPr="007570FC">
        <w:rPr>
          <w:rFonts w:ascii="PT Astra Serif" w:hAnsi="PT Astra Serif"/>
        </w:rPr>
        <w:t xml:space="preserve">автомобильного транспорта в связи с проведением </w:t>
      </w:r>
    </w:p>
    <w:p w:rsidR="007570FC" w:rsidRPr="007570FC" w:rsidRDefault="000B4ABD" w:rsidP="000B4ABD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р</w:t>
      </w:r>
      <w:r w:rsidRPr="000B4ABD">
        <w:rPr>
          <w:rFonts w:ascii="PT Astra Serif" w:hAnsi="PT Astra Serif"/>
        </w:rPr>
        <w:t>егиональны</w:t>
      </w:r>
      <w:r>
        <w:rPr>
          <w:rFonts w:ascii="PT Astra Serif" w:hAnsi="PT Astra Serif"/>
        </w:rPr>
        <w:t>х</w:t>
      </w:r>
      <w:r w:rsidRPr="000B4ABD">
        <w:rPr>
          <w:rFonts w:ascii="PT Astra Serif" w:hAnsi="PT Astra Serif"/>
        </w:rPr>
        <w:t xml:space="preserve"> официальны</w:t>
      </w:r>
      <w:r>
        <w:rPr>
          <w:rFonts w:ascii="PT Astra Serif" w:hAnsi="PT Astra Serif"/>
        </w:rPr>
        <w:t>х</w:t>
      </w:r>
      <w:r w:rsidRPr="000B4ABD">
        <w:rPr>
          <w:rFonts w:ascii="PT Astra Serif" w:hAnsi="PT Astra Serif"/>
        </w:rPr>
        <w:t xml:space="preserve"> спортивны</w:t>
      </w:r>
      <w:r>
        <w:rPr>
          <w:rFonts w:ascii="PT Astra Serif" w:hAnsi="PT Astra Serif"/>
        </w:rPr>
        <w:t>х</w:t>
      </w:r>
      <w:r w:rsidRPr="000B4ABD">
        <w:rPr>
          <w:rFonts w:ascii="PT Astra Serif" w:hAnsi="PT Astra Serif"/>
        </w:rPr>
        <w:t xml:space="preserve"> соревновани</w:t>
      </w:r>
      <w:r>
        <w:rPr>
          <w:rFonts w:ascii="PT Astra Serif" w:hAnsi="PT Astra Serif"/>
        </w:rPr>
        <w:t>й</w:t>
      </w:r>
    </w:p>
    <w:p w:rsidR="00F13476" w:rsidRPr="007570FC" w:rsidRDefault="00F13476" w:rsidP="00766FD0">
      <w:pPr>
        <w:pStyle w:val="ConsPlusTitle"/>
        <w:spacing w:line="36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7570FC" w:rsidRPr="007570FC" w:rsidRDefault="007570FC" w:rsidP="000B4ABD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 xml:space="preserve">В связи с </w:t>
      </w:r>
      <w:r w:rsidR="00EC7AE5" w:rsidRPr="00EC7AE5">
        <w:rPr>
          <w:rFonts w:ascii="PT Astra Serif" w:hAnsi="PT Astra Serif"/>
          <w:b w:val="0"/>
          <w:szCs w:val="28"/>
        </w:rPr>
        <w:t xml:space="preserve">проведением </w:t>
      </w:r>
      <w:r w:rsidR="000B4ABD">
        <w:rPr>
          <w:rFonts w:ascii="PT Astra Serif" w:hAnsi="PT Astra Serif"/>
          <w:b w:val="0"/>
          <w:szCs w:val="28"/>
        </w:rPr>
        <w:t>28</w:t>
      </w:r>
      <w:r w:rsidR="00EC7AE5">
        <w:rPr>
          <w:rFonts w:ascii="PT Astra Serif" w:hAnsi="PT Astra Serif"/>
          <w:b w:val="0"/>
          <w:szCs w:val="28"/>
        </w:rPr>
        <w:t>.0</w:t>
      </w:r>
      <w:r w:rsidR="000B4ABD">
        <w:rPr>
          <w:rFonts w:ascii="PT Astra Serif" w:hAnsi="PT Astra Serif"/>
          <w:b w:val="0"/>
          <w:szCs w:val="28"/>
        </w:rPr>
        <w:t>8</w:t>
      </w:r>
      <w:r w:rsidR="00EC7AE5">
        <w:rPr>
          <w:rFonts w:ascii="PT Astra Serif" w:hAnsi="PT Astra Serif"/>
          <w:b w:val="0"/>
          <w:szCs w:val="28"/>
        </w:rPr>
        <w:t>.202</w:t>
      </w:r>
      <w:r w:rsidR="000B4ABD">
        <w:rPr>
          <w:rFonts w:ascii="PT Astra Serif" w:hAnsi="PT Astra Serif"/>
          <w:b w:val="0"/>
          <w:szCs w:val="28"/>
        </w:rPr>
        <w:t>1</w:t>
      </w:r>
      <w:r w:rsidR="00EC7AE5" w:rsidRPr="00EC7AE5">
        <w:rPr>
          <w:rFonts w:ascii="PT Astra Serif" w:hAnsi="PT Astra Serif"/>
          <w:b w:val="0"/>
          <w:szCs w:val="28"/>
        </w:rPr>
        <w:t xml:space="preserve"> на территории г. Щекино </w:t>
      </w:r>
      <w:r w:rsidR="000B4ABD" w:rsidRPr="000B4ABD">
        <w:rPr>
          <w:rFonts w:ascii="PT Astra Serif" w:hAnsi="PT Astra Serif"/>
          <w:b w:val="0"/>
          <w:szCs w:val="28"/>
        </w:rPr>
        <w:t>Первенства Тульской области по бегу на шоссе</w:t>
      </w:r>
      <w:r w:rsidRPr="007570FC">
        <w:rPr>
          <w:rFonts w:ascii="PT Astra Serif" w:hAnsi="PT Astra Serif"/>
          <w:b w:val="0"/>
          <w:szCs w:val="28"/>
        </w:rPr>
        <w:t>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570FC" w:rsidRPr="007570FC" w:rsidRDefault="007570FC" w:rsidP="00766FD0">
      <w:pPr>
        <w:pStyle w:val="1"/>
        <w:keepNext w:val="0"/>
        <w:widowControl w:val="0"/>
        <w:spacing w:line="360" w:lineRule="auto"/>
        <w:ind w:firstLine="709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>1.</w:t>
      </w:r>
      <w:r w:rsidR="00234355">
        <w:rPr>
          <w:rFonts w:ascii="PT Astra Serif" w:hAnsi="PT Astra Serif"/>
          <w:b w:val="0"/>
          <w:szCs w:val="28"/>
        </w:rPr>
        <w:t> </w:t>
      </w:r>
      <w:r w:rsidRPr="007570FC">
        <w:rPr>
          <w:rFonts w:ascii="PT Astra Serif" w:hAnsi="PT Astra Serif"/>
          <w:b w:val="0"/>
          <w:szCs w:val="28"/>
        </w:rPr>
        <w:t xml:space="preserve">Временно ограничить движение автомобильного транспорта </w:t>
      </w:r>
      <w:r w:rsidR="000B4ABD">
        <w:rPr>
          <w:rFonts w:ascii="PT Astra Serif" w:hAnsi="PT Astra Serif"/>
          <w:b w:val="0"/>
          <w:szCs w:val="28"/>
        </w:rPr>
        <w:t>28</w:t>
      </w:r>
      <w:r w:rsidR="00EC7AE5" w:rsidRPr="009C45B1">
        <w:rPr>
          <w:rFonts w:ascii="PT Astra Serif" w:hAnsi="PT Astra Serif"/>
          <w:b w:val="0"/>
          <w:szCs w:val="28"/>
        </w:rPr>
        <w:t>.0</w:t>
      </w:r>
      <w:r w:rsidR="000B4ABD">
        <w:rPr>
          <w:rFonts w:ascii="PT Astra Serif" w:hAnsi="PT Astra Serif"/>
          <w:b w:val="0"/>
          <w:szCs w:val="28"/>
        </w:rPr>
        <w:t>8</w:t>
      </w:r>
      <w:r w:rsidR="00EC7AE5" w:rsidRPr="009C45B1">
        <w:rPr>
          <w:rFonts w:ascii="PT Astra Serif" w:hAnsi="PT Astra Serif"/>
          <w:b w:val="0"/>
          <w:szCs w:val="28"/>
        </w:rPr>
        <w:t>.202</w:t>
      </w:r>
      <w:r w:rsidR="000B4ABD">
        <w:rPr>
          <w:rFonts w:ascii="PT Astra Serif" w:hAnsi="PT Astra Serif"/>
          <w:b w:val="0"/>
          <w:szCs w:val="28"/>
        </w:rPr>
        <w:t>1</w:t>
      </w:r>
      <w:r w:rsidR="00EC7AE5" w:rsidRPr="009C45B1">
        <w:rPr>
          <w:rFonts w:ascii="PT Astra Serif" w:hAnsi="PT Astra Serif"/>
          <w:b w:val="0"/>
          <w:szCs w:val="28"/>
        </w:rPr>
        <w:t xml:space="preserve"> с 1</w:t>
      </w:r>
      <w:r w:rsidR="000B4ABD">
        <w:rPr>
          <w:rFonts w:ascii="PT Astra Serif" w:hAnsi="PT Astra Serif"/>
          <w:b w:val="0"/>
          <w:szCs w:val="28"/>
        </w:rPr>
        <w:t>2</w:t>
      </w:r>
      <w:r w:rsidR="00EC7AE5" w:rsidRPr="009C45B1">
        <w:rPr>
          <w:rFonts w:ascii="PT Astra Serif" w:hAnsi="PT Astra Serif"/>
          <w:b w:val="0"/>
          <w:szCs w:val="28"/>
        </w:rPr>
        <w:t>.</w:t>
      </w:r>
      <w:r w:rsidR="000B4ABD">
        <w:rPr>
          <w:rFonts w:ascii="PT Astra Serif" w:hAnsi="PT Astra Serif"/>
          <w:b w:val="0"/>
          <w:szCs w:val="28"/>
        </w:rPr>
        <w:t>30</w:t>
      </w:r>
      <w:r w:rsidR="00EC7AE5" w:rsidRPr="009C45B1">
        <w:rPr>
          <w:rFonts w:ascii="PT Astra Serif" w:hAnsi="PT Astra Serif"/>
          <w:b w:val="0"/>
          <w:szCs w:val="28"/>
        </w:rPr>
        <w:t xml:space="preserve"> до 1</w:t>
      </w:r>
      <w:r w:rsidR="000B4ABD">
        <w:rPr>
          <w:rFonts w:ascii="PT Astra Serif" w:hAnsi="PT Astra Serif"/>
          <w:b w:val="0"/>
          <w:szCs w:val="28"/>
        </w:rPr>
        <w:t>5</w:t>
      </w:r>
      <w:r w:rsidR="00EC7AE5" w:rsidRPr="009C45B1">
        <w:rPr>
          <w:rFonts w:ascii="PT Astra Serif" w:hAnsi="PT Astra Serif"/>
          <w:b w:val="0"/>
          <w:szCs w:val="28"/>
        </w:rPr>
        <w:t>.</w:t>
      </w:r>
      <w:r w:rsidR="000B4ABD">
        <w:rPr>
          <w:rFonts w:ascii="PT Astra Serif" w:hAnsi="PT Astra Serif"/>
          <w:b w:val="0"/>
          <w:szCs w:val="28"/>
        </w:rPr>
        <w:t>00</w:t>
      </w:r>
      <w:r w:rsidR="00EC7AE5" w:rsidRPr="009C45B1">
        <w:rPr>
          <w:rFonts w:ascii="PT Astra Serif" w:hAnsi="PT Astra Serif"/>
          <w:b w:val="0"/>
          <w:szCs w:val="28"/>
        </w:rPr>
        <w:t xml:space="preserve"> по ул</w:t>
      </w:r>
      <w:r w:rsidR="000B4ABD">
        <w:rPr>
          <w:rFonts w:ascii="PT Astra Serif" w:hAnsi="PT Astra Serif"/>
          <w:b w:val="0"/>
          <w:szCs w:val="28"/>
        </w:rPr>
        <w:t>ице</w:t>
      </w:r>
      <w:r w:rsidR="00EC7AE5" w:rsidRPr="009C45B1">
        <w:rPr>
          <w:rFonts w:ascii="PT Astra Serif" w:hAnsi="PT Astra Serif"/>
          <w:b w:val="0"/>
          <w:szCs w:val="28"/>
        </w:rPr>
        <w:t xml:space="preserve"> </w:t>
      </w:r>
      <w:r w:rsidR="000B4ABD" w:rsidRPr="000B4ABD">
        <w:rPr>
          <w:rFonts w:ascii="PT Astra Serif" w:hAnsi="PT Astra Serif"/>
          <w:b w:val="0"/>
          <w:szCs w:val="28"/>
        </w:rPr>
        <w:t xml:space="preserve">Ленина </w:t>
      </w:r>
      <w:r w:rsidR="00EC7AE5" w:rsidRPr="009C45B1">
        <w:rPr>
          <w:rFonts w:ascii="PT Astra Serif" w:hAnsi="PT Astra Serif"/>
          <w:b w:val="0"/>
          <w:szCs w:val="28"/>
        </w:rPr>
        <w:t xml:space="preserve">(от </w:t>
      </w:r>
      <w:r w:rsidR="000B4ABD">
        <w:rPr>
          <w:rFonts w:ascii="PT Astra Serif" w:hAnsi="PT Astra Serif"/>
          <w:b w:val="0"/>
          <w:szCs w:val="28"/>
        </w:rPr>
        <w:t>улицы</w:t>
      </w:r>
      <w:r w:rsidR="00EC7AE5" w:rsidRPr="009C45B1">
        <w:rPr>
          <w:rFonts w:ascii="PT Astra Serif" w:hAnsi="PT Astra Serif"/>
          <w:b w:val="0"/>
          <w:szCs w:val="28"/>
        </w:rPr>
        <w:t xml:space="preserve"> </w:t>
      </w:r>
      <w:r w:rsidR="000B4ABD">
        <w:rPr>
          <w:rFonts w:ascii="PT Astra Serif" w:hAnsi="PT Astra Serif"/>
          <w:b w:val="0"/>
          <w:szCs w:val="28"/>
        </w:rPr>
        <w:t>Пионерской</w:t>
      </w:r>
      <w:r w:rsidR="00EC7AE5" w:rsidRPr="009C45B1">
        <w:rPr>
          <w:rFonts w:ascii="PT Astra Serif" w:hAnsi="PT Astra Serif"/>
          <w:b w:val="0"/>
          <w:szCs w:val="28"/>
        </w:rPr>
        <w:t xml:space="preserve"> до ул</w:t>
      </w:r>
      <w:r w:rsidR="000B4ABD">
        <w:rPr>
          <w:rFonts w:ascii="PT Astra Serif" w:hAnsi="PT Astra Serif"/>
          <w:b w:val="0"/>
          <w:szCs w:val="28"/>
        </w:rPr>
        <w:t>ицы</w:t>
      </w:r>
      <w:r w:rsidR="00EC7AE5" w:rsidRPr="009C45B1">
        <w:rPr>
          <w:rFonts w:ascii="PT Astra Serif" w:hAnsi="PT Astra Serif"/>
          <w:b w:val="0"/>
          <w:szCs w:val="28"/>
        </w:rPr>
        <w:t xml:space="preserve"> </w:t>
      </w:r>
      <w:r w:rsidR="000B4ABD">
        <w:rPr>
          <w:rFonts w:ascii="PT Astra Serif" w:hAnsi="PT Astra Serif"/>
          <w:b w:val="0"/>
          <w:szCs w:val="28"/>
        </w:rPr>
        <w:t>Ясн</w:t>
      </w:r>
      <w:r w:rsidR="00EC7AE5" w:rsidRPr="009C45B1">
        <w:rPr>
          <w:rFonts w:ascii="PT Astra Serif" w:hAnsi="PT Astra Serif"/>
          <w:b w:val="0"/>
          <w:szCs w:val="28"/>
        </w:rPr>
        <w:t>ой</w:t>
      </w:r>
      <w:r w:rsidR="008F03BD" w:rsidRPr="009C45B1">
        <w:rPr>
          <w:rFonts w:ascii="PT Astra Serif" w:hAnsi="PT Astra Serif"/>
          <w:b w:val="0"/>
          <w:szCs w:val="28"/>
        </w:rPr>
        <w:t xml:space="preserve">, включая пересечения с улицами </w:t>
      </w:r>
      <w:r w:rsidR="00A94B04">
        <w:rPr>
          <w:rFonts w:ascii="PT Astra Serif" w:hAnsi="PT Astra Serif"/>
          <w:b w:val="0"/>
          <w:szCs w:val="28"/>
        </w:rPr>
        <w:t>Советско-Чехословацкой Дружбы</w:t>
      </w:r>
      <w:r w:rsidR="008F03BD" w:rsidRPr="009C45B1">
        <w:rPr>
          <w:rFonts w:ascii="PT Astra Serif" w:hAnsi="PT Astra Serif"/>
          <w:b w:val="0"/>
          <w:szCs w:val="28"/>
        </w:rPr>
        <w:t xml:space="preserve">, </w:t>
      </w:r>
      <w:r w:rsidR="00A94B04">
        <w:rPr>
          <w:rFonts w:ascii="PT Astra Serif" w:hAnsi="PT Astra Serif"/>
          <w:b w:val="0"/>
          <w:szCs w:val="28"/>
        </w:rPr>
        <w:t>Школьной</w:t>
      </w:r>
      <w:r w:rsidR="00234355" w:rsidRPr="009C45B1">
        <w:rPr>
          <w:rFonts w:ascii="PT Astra Serif" w:hAnsi="PT Astra Serif"/>
          <w:b w:val="0"/>
          <w:szCs w:val="28"/>
        </w:rPr>
        <w:t xml:space="preserve">, </w:t>
      </w:r>
      <w:r w:rsidR="00A94B04">
        <w:rPr>
          <w:rFonts w:ascii="PT Astra Serif" w:hAnsi="PT Astra Serif"/>
          <w:b w:val="0"/>
          <w:szCs w:val="28"/>
        </w:rPr>
        <w:t>Н</w:t>
      </w:r>
      <w:r w:rsidR="00234355" w:rsidRPr="009C45B1">
        <w:rPr>
          <w:rFonts w:ascii="PT Astra Serif" w:hAnsi="PT Astra Serif"/>
          <w:b w:val="0"/>
          <w:szCs w:val="28"/>
        </w:rPr>
        <w:t>овой</w:t>
      </w:r>
      <w:r w:rsidR="00A94B04">
        <w:rPr>
          <w:rFonts w:ascii="PT Astra Serif" w:hAnsi="PT Astra Serif"/>
          <w:b w:val="0"/>
          <w:szCs w:val="28"/>
        </w:rPr>
        <w:t xml:space="preserve">, Льва Толстого, Индустриальной, </w:t>
      </w:r>
      <w:proofErr w:type="spellStart"/>
      <w:r w:rsidR="00A94B04">
        <w:rPr>
          <w:rFonts w:ascii="PT Astra Serif" w:hAnsi="PT Astra Serif"/>
          <w:b w:val="0"/>
          <w:szCs w:val="28"/>
        </w:rPr>
        <w:t>Колоскова</w:t>
      </w:r>
      <w:proofErr w:type="spellEnd"/>
      <w:r w:rsidR="00A94B04">
        <w:rPr>
          <w:rFonts w:ascii="PT Astra Serif" w:hAnsi="PT Astra Serif"/>
          <w:b w:val="0"/>
          <w:szCs w:val="28"/>
        </w:rPr>
        <w:t>, Победы</w:t>
      </w:r>
      <w:r w:rsidR="00EC7AE5" w:rsidRPr="009C45B1">
        <w:rPr>
          <w:rFonts w:ascii="PT Astra Serif" w:hAnsi="PT Astra Serif"/>
          <w:b w:val="0"/>
          <w:szCs w:val="28"/>
        </w:rPr>
        <w:t>)</w:t>
      </w:r>
      <w:r w:rsidRPr="009C45B1">
        <w:rPr>
          <w:rFonts w:ascii="PT Astra Serif" w:hAnsi="PT Astra Serif"/>
          <w:b w:val="0"/>
          <w:szCs w:val="28"/>
        </w:rPr>
        <w:t>.</w:t>
      </w:r>
    </w:p>
    <w:p w:rsidR="007570FC" w:rsidRPr="007570FC" w:rsidRDefault="007570FC" w:rsidP="00766FD0">
      <w:pPr>
        <w:pStyle w:val="1"/>
        <w:keepNext w:val="0"/>
        <w:widowControl w:val="0"/>
        <w:spacing w:line="360" w:lineRule="auto"/>
        <w:ind w:firstLine="709"/>
        <w:jc w:val="both"/>
        <w:rPr>
          <w:rFonts w:ascii="PT Astra Serif" w:hAnsi="PT Astra Serif"/>
          <w:b w:val="0"/>
          <w:szCs w:val="28"/>
        </w:rPr>
      </w:pPr>
      <w:r w:rsidRPr="007570FC">
        <w:rPr>
          <w:rFonts w:ascii="PT Astra Serif" w:hAnsi="PT Astra Serif"/>
          <w:b w:val="0"/>
          <w:szCs w:val="28"/>
        </w:rPr>
        <w:t>2.</w:t>
      </w:r>
      <w:r w:rsidR="00234355">
        <w:rPr>
          <w:rFonts w:ascii="PT Astra Serif" w:hAnsi="PT Astra Serif"/>
          <w:b w:val="0"/>
          <w:szCs w:val="28"/>
        </w:rPr>
        <w:t> </w:t>
      </w:r>
      <w:r w:rsidRPr="007570FC">
        <w:rPr>
          <w:rFonts w:ascii="PT Astra Serif" w:hAnsi="PT Astra Serif"/>
          <w:b w:val="0"/>
          <w:szCs w:val="28"/>
        </w:rPr>
        <w:t xml:space="preserve">Рекомендовать ОГИБДД ОМВД России по </w:t>
      </w:r>
      <w:proofErr w:type="spellStart"/>
      <w:r w:rsidRPr="007570FC">
        <w:rPr>
          <w:rFonts w:ascii="PT Astra Serif" w:hAnsi="PT Astra Serif"/>
          <w:b w:val="0"/>
          <w:szCs w:val="28"/>
        </w:rPr>
        <w:t>Щекинскому</w:t>
      </w:r>
      <w:proofErr w:type="spellEnd"/>
      <w:r w:rsidRPr="007570FC">
        <w:rPr>
          <w:rFonts w:ascii="PT Astra Serif" w:hAnsi="PT Astra Serif"/>
          <w:b w:val="0"/>
          <w:szCs w:val="28"/>
        </w:rPr>
        <w:t xml:space="preserve"> району в указанный период обеспечить прекращение движения транспортных средств.</w:t>
      </w:r>
    </w:p>
    <w:p w:rsidR="007570FC" w:rsidRPr="007570FC" w:rsidRDefault="00A94B04" w:rsidP="00766FD0">
      <w:pPr>
        <w:pStyle w:val="1"/>
        <w:spacing w:line="360" w:lineRule="auto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>3</w:t>
      </w:r>
      <w:r w:rsidR="00234355" w:rsidRPr="007570FC">
        <w:rPr>
          <w:rFonts w:ascii="PT Astra Serif" w:hAnsi="PT Astra Serif"/>
          <w:b w:val="0"/>
          <w:szCs w:val="28"/>
        </w:rPr>
        <w:t>.</w:t>
      </w:r>
      <w:r w:rsidR="00234355">
        <w:rPr>
          <w:rFonts w:ascii="PT Astra Serif" w:hAnsi="PT Astra Serif"/>
          <w:b w:val="0"/>
          <w:szCs w:val="28"/>
        </w:rPr>
        <w:t> </w:t>
      </w:r>
      <w:r w:rsidR="007570FC" w:rsidRPr="007570FC">
        <w:rPr>
          <w:rFonts w:ascii="PT Astra Serif" w:hAnsi="PT Astra Serif"/>
          <w:b w:val="0"/>
          <w:szCs w:val="28"/>
        </w:rPr>
        <w:t xml:space="preserve">Постановление разместить на официальном Портале муниципального образования Щекинский район. </w:t>
      </w:r>
    </w:p>
    <w:p w:rsidR="007570FC" w:rsidRPr="007570FC" w:rsidRDefault="00A94B04" w:rsidP="00766FD0">
      <w:pPr>
        <w:pStyle w:val="1"/>
        <w:keepNext w:val="0"/>
        <w:widowControl w:val="0"/>
        <w:spacing w:line="360" w:lineRule="auto"/>
        <w:ind w:firstLine="709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>4</w:t>
      </w:r>
      <w:r w:rsidR="00234355">
        <w:rPr>
          <w:rFonts w:ascii="PT Astra Serif" w:hAnsi="PT Astra Serif"/>
          <w:b w:val="0"/>
          <w:szCs w:val="28"/>
        </w:rPr>
        <w:t>. </w:t>
      </w:r>
      <w:r w:rsidR="007570FC" w:rsidRPr="007570FC">
        <w:rPr>
          <w:rFonts w:ascii="PT Astra Serif" w:hAnsi="PT Astra Serif"/>
          <w:b w:val="0"/>
          <w:szCs w:val="28"/>
        </w:rPr>
        <w:t>Постановление</w:t>
      </w:r>
      <w:r w:rsidR="00BA322C">
        <w:rPr>
          <w:rFonts w:ascii="PT Astra Serif" w:hAnsi="PT Astra Serif"/>
          <w:b w:val="0"/>
          <w:szCs w:val="28"/>
        </w:rPr>
        <w:t xml:space="preserve"> вступает в силу со дня</w:t>
      </w:r>
      <w:r w:rsidR="007570FC" w:rsidRPr="007570FC">
        <w:rPr>
          <w:rFonts w:ascii="PT Astra Serif" w:hAnsi="PT Astra Serif"/>
          <w:b w:val="0"/>
          <w:szCs w:val="28"/>
        </w:rPr>
        <w:t xml:space="preserve"> подписания.</w:t>
      </w:r>
      <w:bookmarkStart w:id="0" w:name="_GoBack"/>
      <w:bookmarkEnd w:id="0"/>
    </w:p>
    <w:p w:rsidR="007570FC" w:rsidRPr="00EC7AE5" w:rsidRDefault="007570FC" w:rsidP="00446B9C">
      <w:pPr>
        <w:jc w:val="both"/>
        <w:rPr>
          <w:rFonts w:ascii="PT Astra Serif" w:hAnsi="PT Astra Serif"/>
          <w:sz w:val="28"/>
          <w:szCs w:val="28"/>
        </w:rPr>
      </w:pPr>
    </w:p>
    <w:p w:rsidR="00EC7AE5" w:rsidRPr="00EC7AE5" w:rsidRDefault="00EC7AE5" w:rsidP="00446B9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766FD0" w:rsidRPr="00766FD0" w:rsidTr="00ED00A3">
        <w:tc>
          <w:tcPr>
            <w:tcW w:w="5524" w:type="dxa"/>
            <w:vAlign w:val="center"/>
            <w:hideMark/>
          </w:tcPr>
          <w:p w:rsidR="00766FD0" w:rsidRPr="00766FD0" w:rsidRDefault="00766FD0" w:rsidP="0076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766FD0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766FD0" w:rsidRPr="00766FD0" w:rsidRDefault="00766FD0" w:rsidP="0076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766FD0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766FD0" w:rsidRPr="00766FD0" w:rsidRDefault="00766FD0" w:rsidP="0076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</w:rPr>
            </w:pPr>
            <w:r w:rsidRPr="00766FD0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766FD0" w:rsidRDefault="00766F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A7AC0" w:rsidRPr="00006B51" w:rsidRDefault="00BA7AC0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BD06D7" w:rsidRPr="00006B51" w:rsidRDefault="00BD06D7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BA7AC0" w:rsidRPr="00006B5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В.Е.</w:t>
      </w:r>
      <w:r w:rsidR="00225D02"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 </w:t>
      </w: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Калинкин</w:t>
      </w:r>
    </w:p>
    <w:p w:rsidR="00BA7AC0" w:rsidRPr="00006B51" w:rsidRDefault="00A94B04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Ю</w:t>
      </w:r>
      <w:r w:rsidR="00BD06D7"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В</w:t>
      </w:r>
      <w:r w:rsidR="00BD06D7"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. </w:t>
      </w: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Щербаков</w:t>
      </w:r>
      <w:r w:rsidR="00BD06D7"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а</w:t>
      </w:r>
    </w:p>
    <w:p w:rsidR="005B08EC" w:rsidRPr="00006B51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BA7AC0" w:rsidRPr="00006B51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006B51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542B2D" w:rsidRDefault="00BA7AC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542B2D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DC0430" w:rsidRPr="00BC2152" w:rsidRDefault="00DC0430" w:rsidP="00570B91">
      <w:pPr>
        <w:pStyle w:val="HTML"/>
        <w:jc w:val="right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BC2152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A71BC" w:rsidRDefault="002A71B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A1" w:rsidRDefault="00087DA1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5D02" w:rsidRDefault="00225D0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5D02" w:rsidRDefault="00225D02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618EB" w:rsidRDefault="00B618E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proofErr w:type="spellStart"/>
      <w:r w:rsidR="00C923D2">
        <w:rPr>
          <w:rFonts w:ascii="PT Astra Serif" w:hAnsi="PT Astra Serif" w:cs="Times New Roman"/>
          <w:color w:val="000000"/>
          <w:sz w:val="24"/>
          <w:szCs w:val="24"/>
        </w:rPr>
        <w:t>Куршев</w:t>
      </w:r>
      <w:proofErr w:type="spellEnd"/>
      <w:r w:rsidR="00C923D2">
        <w:rPr>
          <w:rFonts w:ascii="PT Astra Serif" w:hAnsi="PT Astra Serif" w:cs="Times New Roman"/>
          <w:color w:val="000000"/>
          <w:sz w:val="24"/>
          <w:szCs w:val="24"/>
        </w:rPr>
        <w:t xml:space="preserve"> Сергей Владим</w:t>
      </w:r>
      <w:r w:rsidR="00095BD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C923D2">
        <w:rPr>
          <w:rFonts w:ascii="PT Astra Serif" w:hAnsi="PT Astra Serif" w:cs="Times New Roman"/>
          <w:color w:val="000000"/>
          <w:sz w:val="24"/>
          <w:szCs w:val="24"/>
        </w:rPr>
        <w:t>рович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</w:p>
    <w:p w:rsidR="00087DA1" w:rsidRDefault="00D54A13" w:rsidP="00087DA1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>8</w:t>
      </w:r>
      <w:r w:rsidR="003E4BF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</w:t>
      </w:r>
      <w:r w:rsidR="00A4513B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-</w:t>
      </w:r>
      <w:r w:rsidR="00A4513B">
        <w:rPr>
          <w:rFonts w:ascii="PT Astra Serif" w:hAnsi="PT Astra Serif" w:cs="Times New Roman"/>
          <w:color w:val="000000"/>
          <w:sz w:val="24"/>
          <w:szCs w:val="24"/>
        </w:rPr>
        <w:t>5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BC2152" w:rsidRPr="00225D02" w:rsidRDefault="007570FC" w:rsidP="00225D02">
      <w:pPr>
        <w:pStyle w:val="1"/>
        <w:jc w:val="both"/>
        <w:rPr>
          <w:b w:val="0"/>
          <w:sz w:val="24"/>
        </w:rPr>
      </w:pPr>
      <w:r w:rsidRPr="007570FC">
        <w:rPr>
          <w:b w:val="0"/>
          <w:sz w:val="24"/>
        </w:rPr>
        <w:t xml:space="preserve">О введении временного ограничения движения автомобильного транспорта в связи с проведением </w:t>
      </w:r>
      <w:r w:rsidR="00A94B04" w:rsidRPr="00A94B04">
        <w:rPr>
          <w:b w:val="0"/>
          <w:sz w:val="24"/>
        </w:rPr>
        <w:t>региональных официальных спортивных соревнований</w:t>
      </w:r>
    </w:p>
    <w:sectPr w:rsidR="00BC2152" w:rsidRPr="00225D02" w:rsidSect="0043597B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FB" w:rsidRDefault="00257EFB">
      <w:r>
        <w:separator/>
      </w:r>
    </w:p>
  </w:endnote>
  <w:endnote w:type="continuationSeparator" w:id="0">
    <w:p w:rsidR="00257EFB" w:rsidRDefault="0025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FB" w:rsidRDefault="00257EFB">
      <w:r>
        <w:separator/>
      </w:r>
    </w:p>
  </w:footnote>
  <w:footnote w:type="continuationSeparator" w:id="0">
    <w:p w:rsidR="00257EFB" w:rsidRDefault="00257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198305"/>
      <w:docPartObj>
        <w:docPartGallery w:val="Page Numbers (Top of Page)"/>
        <w:docPartUnique/>
      </w:docPartObj>
    </w:sdtPr>
    <w:sdtEndPr/>
    <w:sdtContent>
      <w:p w:rsidR="0043597B" w:rsidRDefault="004359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172">
          <w:rPr>
            <w:noProof/>
          </w:rPr>
          <w:t>2</w:t>
        </w:r>
        <w:r>
          <w:fldChar w:fldCharType="end"/>
        </w:r>
      </w:p>
    </w:sdtContent>
  </w:sdt>
  <w:p w:rsidR="00BA7AC0" w:rsidRDefault="00BA7AC0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A153B92"/>
    <w:multiLevelType w:val="hybridMultilevel"/>
    <w:tmpl w:val="C974E6DE"/>
    <w:lvl w:ilvl="0" w:tplc="C268B4E8">
      <w:start w:val="2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1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CA3C35"/>
    <w:multiLevelType w:val="multilevel"/>
    <w:tmpl w:val="F76440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3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A3DC5"/>
    <w:multiLevelType w:val="hybridMultilevel"/>
    <w:tmpl w:val="025E2302"/>
    <w:lvl w:ilvl="0" w:tplc="973AF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8058A"/>
    <w:multiLevelType w:val="multilevel"/>
    <w:tmpl w:val="770C64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06B51"/>
    <w:rsid w:val="000112F2"/>
    <w:rsid w:val="00012C35"/>
    <w:rsid w:val="00027C0C"/>
    <w:rsid w:val="00040A8E"/>
    <w:rsid w:val="00045053"/>
    <w:rsid w:val="00052DB4"/>
    <w:rsid w:val="00061FAB"/>
    <w:rsid w:val="00067FAC"/>
    <w:rsid w:val="00077E73"/>
    <w:rsid w:val="00087DA1"/>
    <w:rsid w:val="0009511D"/>
    <w:rsid w:val="00095BDB"/>
    <w:rsid w:val="000A7120"/>
    <w:rsid w:val="000B4ABD"/>
    <w:rsid w:val="000B4C1D"/>
    <w:rsid w:val="000C0997"/>
    <w:rsid w:val="000D13F9"/>
    <w:rsid w:val="000D55FA"/>
    <w:rsid w:val="000F442E"/>
    <w:rsid w:val="000F7AE7"/>
    <w:rsid w:val="00112DC0"/>
    <w:rsid w:val="0012147F"/>
    <w:rsid w:val="00121FEA"/>
    <w:rsid w:val="00122056"/>
    <w:rsid w:val="001364A3"/>
    <w:rsid w:val="0015077F"/>
    <w:rsid w:val="001546E7"/>
    <w:rsid w:val="001A5DB4"/>
    <w:rsid w:val="001C6042"/>
    <w:rsid w:val="001D1299"/>
    <w:rsid w:val="001D4BFE"/>
    <w:rsid w:val="001F7392"/>
    <w:rsid w:val="002121C5"/>
    <w:rsid w:val="00225D02"/>
    <w:rsid w:val="00234355"/>
    <w:rsid w:val="0023758A"/>
    <w:rsid w:val="00243F62"/>
    <w:rsid w:val="002574CD"/>
    <w:rsid w:val="00257EFB"/>
    <w:rsid w:val="00265935"/>
    <w:rsid w:val="00265937"/>
    <w:rsid w:val="002A71BC"/>
    <w:rsid w:val="002D7D72"/>
    <w:rsid w:val="002E15EE"/>
    <w:rsid w:val="002E1E92"/>
    <w:rsid w:val="002E726F"/>
    <w:rsid w:val="002E7990"/>
    <w:rsid w:val="002F33C9"/>
    <w:rsid w:val="00330428"/>
    <w:rsid w:val="003407DD"/>
    <w:rsid w:val="00357070"/>
    <w:rsid w:val="00384F2A"/>
    <w:rsid w:val="003B4D96"/>
    <w:rsid w:val="003C1753"/>
    <w:rsid w:val="003C262A"/>
    <w:rsid w:val="003C33B2"/>
    <w:rsid w:val="003D08B3"/>
    <w:rsid w:val="003E1133"/>
    <w:rsid w:val="003E4BFD"/>
    <w:rsid w:val="003E7370"/>
    <w:rsid w:val="00404FDB"/>
    <w:rsid w:val="00427701"/>
    <w:rsid w:val="0043597B"/>
    <w:rsid w:val="00446B9C"/>
    <w:rsid w:val="00452BB5"/>
    <w:rsid w:val="0046523E"/>
    <w:rsid w:val="00472FDF"/>
    <w:rsid w:val="004769BF"/>
    <w:rsid w:val="004E5D4E"/>
    <w:rsid w:val="004F6344"/>
    <w:rsid w:val="005017CB"/>
    <w:rsid w:val="005058F4"/>
    <w:rsid w:val="00507AE5"/>
    <w:rsid w:val="00533DB6"/>
    <w:rsid w:val="00542B2D"/>
    <w:rsid w:val="0055208D"/>
    <w:rsid w:val="005573A4"/>
    <w:rsid w:val="005668C4"/>
    <w:rsid w:val="00570B91"/>
    <w:rsid w:val="00582871"/>
    <w:rsid w:val="00583FB7"/>
    <w:rsid w:val="005842E7"/>
    <w:rsid w:val="00585963"/>
    <w:rsid w:val="005A4AA4"/>
    <w:rsid w:val="005A5711"/>
    <w:rsid w:val="005A7D3E"/>
    <w:rsid w:val="005B08EC"/>
    <w:rsid w:val="005C25F8"/>
    <w:rsid w:val="005C6FA2"/>
    <w:rsid w:val="005D2145"/>
    <w:rsid w:val="005D7769"/>
    <w:rsid w:val="005F5DC4"/>
    <w:rsid w:val="00604BE8"/>
    <w:rsid w:val="0062757A"/>
    <w:rsid w:val="006375B3"/>
    <w:rsid w:val="00675989"/>
    <w:rsid w:val="0067608D"/>
    <w:rsid w:val="0068034A"/>
    <w:rsid w:val="00697814"/>
    <w:rsid w:val="006D4E0F"/>
    <w:rsid w:val="006E0AB5"/>
    <w:rsid w:val="006E15F2"/>
    <w:rsid w:val="006E5589"/>
    <w:rsid w:val="00705BB7"/>
    <w:rsid w:val="0072009E"/>
    <w:rsid w:val="00721BA9"/>
    <w:rsid w:val="007274C2"/>
    <w:rsid w:val="007369FE"/>
    <w:rsid w:val="007570FC"/>
    <w:rsid w:val="0076301A"/>
    <w:rsid w:val="00766FD0"/>
    <w:rsid w:val="00783A8F"/>
    <w:rsid w:val="00792A2A"/>
    <w:rsid w:val="007C7DE5"/>
    <w:rsid w:val="007E49B8"/>
    <w:rsid w:val="007F57B0"/>
    <w:rsid w:val="008017BE"/>
    <w:rsid w:val="00802DB2"/>
    <w:rsid w:val="00814A00"/>
    <w:rsid w:val="0084450F"/>
    <w:rsid w:val="00846F20"/>
    <w:rsid w:val="0085660A"/>
    <w:rsid w:val="008719C5"/>
    <w:rsid w:val="008F03BD"/>
    <w:rsid w:val="008F4594"/>
    <w:rsid w:val="008F5377"/>
    <w:rsid w:val="009049B9"/>
    <w:rsid w:val="00906A57"/>
    <w:rsid w:val="00906CDB"/>
    <w:rsid w:val="00906CF6"/>
    <w:rsid w:val="00912178"/>
    <w:rsid w:val="00922548"/>
    <w:rsid w:val="00943076"/>
    <w:rsid w:val="00950F75"/>
    <w:rsid w:val="00954E3D"/>
    <w:rsid w:val="00960B01"/>
    <w:rsid w:val="0096357D"/>
    <w:rsid w:val="00965FE4"/>
    <w:rsid w:val="0098621F"/>
    <w:rsid w:val="0099550D"/>
    <w:rsid w:val="0099662E"/>
    <w:rsid w:val="0099733A"/>
    <w:rsid w:val="009C05A7"/>
    <w:rsid w:val="009C1C8C"/>
    <w:rsid w:val="009C45B1"/>
    <w:rsid w:val="009D5DAF"/>
    <w:rsid w:val="00A01070"/>
    <w:rsid w:val="00A04D54"/>
    <w:rsid w:val="00A12B77"/>
    <w:rsid w:val="00A20468"/>
    <w:rsid w:val="00A23CB3"/>
    <w:rsid w:val="00A354ED"/>
    <w:rsid w:val="00A4513B"/>
    <w:rsid w:val="00A6368F"/>
    <w:rsid w:val="00A63925"/>
    <w:rsid w:val="00A66CBD"/>
    <w:rsid w:val="00A67829"/>
    <w:rsid w:val="00A827BA"/>
    <w:rsid w:val="00A94B04"/>
    <w:rsid w:val="00AB0692"/>
    <w:rsid w:val="00AB2B57"/>
    <w:rsid w:val="00AC33BE"/>
    <w:rsid w:val="00AE494E"/>
    <w:rsid w:val="00AF3D49"/>
    <w:rsid w:val="00B07BAD"/>
    <w:rsid w:val="00B14018"/>
    <w:rsid w:val="00B30195"/>
    <w:rsid w:val="00B32335"/>
    <w:rsid w:val="00B618EB"/>
    <w:rsid w:val="00B70630"/>
    <w:rsid w:val="00B726E9"/>
    <w:rsid w:val="00B76389"/>
    <w:rsid w:val="00B904E9"/>
    <w:rsid w:val="00BA322C"/>
    <w:rsid w:val="00BA79B1"/>
    <w:rsid w:val="00BA7AC0"/>
    <w:rsid w:val="00BA7E1A"/>
    <w:rsid w:val="00BB1255"/>
    <w:rsid w:val="00BB7ECC"/>
    <w:rsid w:val="00BC2152"/>
    <w:rsid w:val="00BC3710"/>
    <w:rsid w:val="00BD06D7"/>
    <w:rsid w:val="00BE4535"/>
    <w:rsid w:val="00BF23E7"/>
    <w:rsid w:val="00BF358F"/>
    <w:rsid w:val="00C061D0"/>
    <w:rsid w:val="00C25455"/>
    <w:rsid w:val="00C26AB8"/>
    <w:rsid w:val="00C41B8A"/>
    <w:rsid w:val="00C43305"/>
    <w:rsid w:val="00C67C3A"/>
    <w:rsid w:val="00C71602"/>
    <w:rsid w:val="00C716E6"/>
    <w:rsid w:val="00C806A2"/>
    <w:rsid w:val="00C81F45"/>
    <w:rsid w:val="00C923D2"/>
    <w:rsid w:val="00CC7172"/>
    <w:rsid w:val="00CD53CD"/>
    <w:rsid w:val="00CE7E54"/>
    <w:rsid w:val="00D1595D"/>
    <w:rsid w:val="00D323E1"/>
    <w:rsid w:val="00D438DA"/>
    <w:rsid w:val="00D509ED"/>
    <w:rsid w:val="00D54A13"/>
    <w:rsid w:val="00D56BFA"/>
    <w:rsid w:val="00D6383C"/>
    <w:rsid w:val="00D64006"/>
    <w:rsid w:val="00D668DB"/>
    <w:rsid w:val="00D875D2"/>
    <w:rsid w:val="00DA32C9"/>
    <w:rsid w:val="00DA3D1B"/>
    <w:rsid w:val="00DA44B6"/>
    <w:rsid w:val="00DA5525"/>
    <w:rsid w:val="00DB4A44"/>
    <w:rsid w:val="00DB6F06"/>
    <w:rsid w:val="00DC0430"/>
    <w:rsid w:val="00DC0936"/>
    <w:rsid w:val="00DC2F2D"/>
    <w:rsid w:val="00DD199B"/>
    <w:rsid w:val="00DD2675"/>
    <w:rsid w:val="00DD3135"/>
    <w:rsid w:val="00DD634B"/>
    <w:rsid w:val="00DE1097"/>
    <w:rsid w:val="00DF1D5B"/>
    <w:rsid w:val="00E031DF"/>
    <w:rsid w:val="00E15648"/>
    <w:rsid w:val="00E15F08"/>
    <w:rsid w:val="00E175C8"/>
    <w:rsid w:val="00E372EE"/>
    <w:rsid w:val="00E475F8"/>
    <w:rsid w:val="00E61DEE"/>
    <w:rsid w:val="00E730D1"/>
    <w:rsid w:val="00E74627"/>
    <w:rsid w:val="00E757F9"/>
    <w:rsid w:val="00E81146"/>
    <w:rsid w:val="00EB2FCF"/>
    <w:rsid w:val="00EC294F"/>
    <w:rsid w:val="00EC7AE5"/>
    <w:rsid w:val="00EE28F1"/>
    <w:rsid w:val="00F02327"/>
    <w:rsid w:val="00F13476"/>
    <w:rsid w:val="00F14DFF"/>
    <w:rsid w:val="00F2320A"/>
    <w:rsid w:val="00F25D13"/>
    <w:rsid w:val="00F30FF8"/>
    <w:rsid w:val="00F3297E"/>
    <w:rsid w:val="00F35D45"/>
    <w:rsid w:val="00F36898"/>
    <w:rsid w:val="00F40C6F"/>
    <w:rsid w:val="00F44F8C"/>
    <w:rsid w:val="00F47ABB"/>
    <w:rsid w:val="00F53A7E"/>
    <w:rsid w:val="00F870F1"/>
    <w:rsid w:val="00FB41BA"/>
    <w:rsid w:val="00FD4F81"/>
    <w:rsid w:val="00FE3FB8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table" w:customStyle="1" w:styleId="12">
    <w:name w:val="Сетка таблицы1"/>
    <w:basedOn w:val="a1"/>
    <w:next w:val="ae"/>
    <w:rsid w:val="00766F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table" w:customStyle="1" w:styleId="12">
    <w:name w:val="Сетка таблицы1"/>
    <w:basedOn w:val="a1"/>
    <w:next w:val="ae"/>
    <w:rsid w:val="00766F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963D452-3658-41C4-B867-8F7AEEBB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2</cp:revision>
  <cp:lastPrinted>2021-08-16T12:39:00Z</cp:lastPrinted>
  <dcterms:created xsi:type="dcterms:W3CDTF">2021-08-18T11:03:00Z</dcterms:created>
  <dcterms:modified xsi:type="dcterms:W3CDTF">2021-08-18T11:03:00Z</dcterms:modified>
</cp:coreProperties>
</file>